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590" w:rsidRDefault="001D30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FF0590" w:rsidRDefault="00FF05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регистрации на Молодежный форум </w:t>
      </w:r>
      <w:r>
        <w:rPr>
          <w:rFonts w:ascii="Times New Roman" w:hAnsi="Times New Roman" w:cs="Times New Roman"/>
          <w:sz w:val="28"/>
          <w:szCs w:val="28"/>
        </w:rPr>
        <w:br/>
        <w:t>Приволжского Федерального округа «иВолга» в 2025 году</w:t>
      </w:r>
    </w:p>
    <w:p w:rsidR="00FF0590" w:rsidRDefault="00FF0590">
      <w:pPr>
        <w:spacing w:after="0"/>
        <w:ind w:firstLine="350"/>
        <w:jc w:val="center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ind w:firstLine="66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 xml:space="preserve">Молодежном форуме Приволжского федерального округа «иВолга»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каждый претендент обязан пройти регистрацию на ФГАИС «Молодежь России» </w:t>
      </w:r>
      <w:hyperlink r:id="rId7" w:tooltip="https://myrosmol.ru/events/499851d5-c808-491e-9f81-df0d2345d0ad" w:history="1">
        <w:r>
          <w:rPr>
            <w:rStyle w:val="af4"/>
            <w:rFonts w:ascii="Times New Roman" w:eastAsia="Calibri" w:hAnsi="Times New Roman"/>
            <w:sz w:val="28"/>
            <w:szCs w:val="28"/>
          </w:rPr>
          <w:t>https://myrosmol.ru/events/499851d5-</w:t>
        </w:r>
        <w:r>
          <w:rPr>
            <w:rStyle w:val="af4"/>
            <w:rFonts w:ascii="Times New Roman" w:eastAsia="Calibri" w:hAnsi="Times New Roman"/>
            <w:sz w:val="28"/>
            <w:szCs w:val="28"/>
          </w:rPr>
          <w:t>c808-491e-9f81-df0d2345d0ad</w:t>
        </w:r>
      </w:hyperlink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 заполнить анкету участника. Действуйте по алгоритму, представленному ниже.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При регистрации на Форум участник указывает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свои актуальные контактные данные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(электронная почта, номер телефона, профили в социальных сетях), на кот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орые могут направляться уведомления и поступать звонки от представителей Дирекции и Организаторов, а также регион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фактического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проживания.</w:t>
      </w:r>
    </w:p>
    <w:p w:rsidR="00FF0590" w:rsidRDefault="00FF059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0590" w:rsidRDefault="001D30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При заполнении анкеты в пункте «Документы, подтверждающие Ваши достижения, значимые для Вас» необходимо прикр</w:t>
      </w:r>
      <w:r>
        <w:rPr>
          <w:rFonts w:ascii="Times New Roman" w:hAnsi="Times New Roman" w:cs="Times New Roman"/>
          <w:sz w:val="28"/>
          <w:szCs w:val="28"/>
        </w:rPr>
        <w:t>епить сканы или фотографии документов. На основании заполненности анкеты, в том числе приложенных документов, будет осуществляться отбор участников Форума.</w:t>
      </w:r>
    </w:p>
    <w:p w:rsidR="00FF0590" w:rsidRDefault="00FF0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 тренингового профиля Форума является неизменяемым. Необходимо ответственно подойти к в</w:t>
      </w:r>
      <w:r>
        <w:rPr>
          <w:rFonts w:ascii="Times New Roman" w:hAnsi="Times New Roman" w:cs="Times New Roman"/>
          <w:sz w:val="28"/>
          <w:szCs w:val="28"/>
        </w:rPr>
        <w:t>ыбору образовательного трека. Трек можно выбрать только ОДИН</w:t>
      </w:r>
    </w:p>
    <w:p w:rsidR="00FF0590" w:rsidRDefault="00FF05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участия в конкурсном отборе необходимо в полной мере заполнить заявку. По итогу заполнения данных напротив кнопки «подать заявку» будет стоять «галочка», подтверждающая верное заполнение пол</w:t>
      </w:r>
      <w:r>
        <w:rPr>
          <w:rFonts w:ascii="Times New Roman" w:hAnsi="Times New Roman" w:cs="Times New Roman"/>
          <w:b/>
          <w:sz w:val="28"/>
          <w:szCs w:val="28"/>
        </w:rPr>
        <w:t>ей.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FF0590" w:rsidRDefault="001D30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грантовом конкурсе проектов ФАДМ «Росмолодежь» не является обязательным условием для участия в Форуме.</w:t>
      </w:r>
    </w:p>
    <w:p w:rsidR="00FF0590" w:rsidRDefault="00FF0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FF0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FF0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FF0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FF0590" w:rsidRDefault="00FF05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РЕГИСТРАЦИИ</w:t>
      </w:r>
    </w:p>
    <w:p w:rsidR="00FF0590" w:rsidRDefault="00FF0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 входе на сайт </w:t>
      </w:r>
      <w:r>
        <w:rPr>
          <w:rFonts w:ascii="Times New Roman" w:eastAsia="Calibri" w:hAnsi="Times New Roman" w:cs="Times New Roman"/>
          <w:sz w:val="24"/>
          <w:szCs w:val="28"/>
        </w:rPr>
        <w:t>ФГАИС «Молодежь России»</w:t>
      </w:r>
      <w:r>
        <w:rPr>
          <w:rFonts w:ascii="Times New Roman" w:hAnsi="Times New Roman" w:cs="Times New Roman"/>
          <w:sz w:val="24"/>
          <w:szCs w:val="28"/>
        </w:rPr>
        <w:t xml:space="preserve"> необходимо авторизоваться (</w:t>
      </w:r>
      <w:r>
        <w:rPr>
          <w:rFonts w:ascii="Times New Roman" w:hAnsi="Times New Roman" w:cs="Times New Roman"/>
          <w:sz w:val="24"/>
          <w:szCs w:val="28"/>
        </w:rPr>
        <w:t xml:space="preserve">нажать кнопку «Вход», если у вас есть аккаунт или нажать кнопку «Регистрация», если аккаунт заводите впервые). </w:t>
      </w:r>
    </w:p>
    <w:p w:rsidR="00FF0590" w:rsidRDefault="00FF0590">
      <w:pPr>
        <w:pStyle w:val="af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204845"/>
                <wp:effectExtent l="1905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320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252.3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случае отсутствия аккаунта на платформе нужно нажать кнопку «Регистрация», заполнить персональные данные и нажать кнопку «Зарегистрироваться». После регистрации необходимо заполнить профиль пользователя.</w:t>
      </w:r>
    </w:p>
    <w:p w:rsidR="00FF0590" w:rsidRDefault="00FF0590">
      <w:pPr>
        <w:pStyle w:val="afd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F0590" w:rsidRDefault="001D3060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879850" cy="2056130"/>
                <wp:effectExtent l="19050" t="0" r="635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879850" cy="2056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5.5pt;height:161.9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 w:rsidR="00FF0590" w:rsidRDefault="001D3060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79850" cy="2075180"/>
                <wp:effectExtent l="19050" t="0" r="6350" b="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883164" cy="2077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05.5pt;height:163.4pt;mso-wrap-distance-left:0.0pt;mso-wrap-distance-top:0.0pt;mso-wrap-distance-right:0.0pt;mso-wrap-distance-bottom:0.0pt;" stroked="f" strokeweight="0.75pt">
                <v:path textboxrect="0,0,0,0"/>
                <v:imagedata r:id="rId15" o:title=""/>
              </v:shape>
            </w:pict>
          </mc:Fallback>
        </mc:AlternateContent>
      </w:r>
    </w:p>
    <w:p w:rsidR="00FF0590" w:rsidRDefault="00FF0590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окно «Поиск» на стартовой странице платфо</w:t>
      </w:r>
      <w:r>
        <w:rPr>
          <w:rFonts w:ascii="Times New Roman" w:hAnsi="Times New Roman" w:cs="Times New Roman"/>
          <w:sz w:val="24"/>
          <w:szCs w:val="28"/>
        </w:rPr>
        <w:t xml:space="preserve">рмы вводим запрос «иВолга».  </w:t>
      </w: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FF0590" w:rsidRDefault="001D3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166745"/>
                <wp:effectExtent l="19050" t="0" r="3175" b="0"/>
                <wp:docPr id="4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16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249.3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</w:p>
    <w:p w:rsidR="00FF0590" w:rsidRDefault="001D3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Нажимаем на окно «Молодежный форум Приволжского федерального округа «иВолга» 2025 и переходим на страницу Форума.</w:t>
      </w: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76905"/>
                <wp:effectExtent l="19050" t="0" r="3175" b="0"/>
                <wp:docPr id="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176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250.1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FF0590" w:rsidRDefault="001D3060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самом низу страницы Форума нажинаем на кнопку «Подать заявку на мероприятие».</w:t>
      </w:r>
    </w:p>
    <w:p w:rsidR="00FF0590" w:rsidRDefault="00FF0590">
      <w:pPr>
        <w:pStyle w:val="afd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F0590" w:rsidRDefault="001D306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59760"/>
                <wp:effectExtent l="19050" t="0" r="3175" b="0"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160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248.8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</w:p>
    <w:p w:rsidR="00FF0590" w:rsidRDefault="001D3060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3195320"/>
                <wp:effectExtent l="19050" t="0" r="3175" b="0"/>
                <wp:docPr id="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9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3195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251.6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FF0590" w:rsidRDefault="001D3060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Качественно заполняем анкету участника Форума.</w:t>
      </w: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FF0590" w:rsidRDefault="001D306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46425"/>
                <wp:effectExtent l="19050" t="0" r="3175" b="0"/>
                <wp:docPr id="8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2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3146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8pt;height:247.8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</w:p>
    <w:p w:rsidR="00FF0590" w:rsidRDefault="00FF059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590" w:rsidRDefault="001D306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 w:rsidR="00FF0590" w:rsidRDefault="00FF059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заполнения анкеты необходимо нажать на кнопку «Подать заявку»</w:t>
      </w:r>
    </w:p>
    <w:p w:rsidR="00FF0590" w:rsidRDefault="00FF0590">
      <w:pPr>
        <w:pStyle w:val="afd"/>
        <w:spacing w:after="0"/>
        <w:ind w:left="0"/>
        <w:rPr>
          <w:rFonts w:ascii="Times New Roman" w:hAnsi="Times New Roman" w:cs="Times New Roman"/>
          <w:sz w:val="24"/>
          <w:szCs w:val="28"/>
        </w:rPr>
      </w:pPr>
    </w:p>
    <w:p w:rsidR="00FF0590" w:rsidRDefault="001D306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61030"/>
                <wp:effectExtent l="19050" t="0" r="3175" b="0"/>
                <wp:docPr id="9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25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3161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8pt;height:248.9pt;mso-wrap-distance-left:0.0pt;mso-wrap-distance-top:0.0pt;mso-wrap-distance-right:0.0pt;mso-wrap-distance-bottom:0.0pt;" stroked="f" strokeweight="0.75pt">
                <v:path textboxrect="0,0,0,0"/>
                <v:imagedata r:id="rId27" o:title=""/>
              </v:shape>
            </w:pict>
          </mc:Fallback>
        </mc:AlternateContent>
      </w:r>
    </w:p>
    <w:p w:rsidR="00FF0590" w:rsidRDefault="00FF059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590" w:rsidRDefault="00FF059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590" w:rsidRDefault="001D3060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Поздравляем! Вы подали заявку на участие в Форуме!</w:t>
      </w:r>
    </w:p>
    <w:p w:rsidR="00FF0590" w:rsidRDefault="00FF059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F0590" w:rsidRDefault="001D306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065780"/>
                <wp:effectExtent l="19050" t="0" r="3175" b="0"/>
                <wp:docPr id="10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2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065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8pt;height:241.4pt;mso-wrap-distance-left:0.0pt;mso-wrap-distance-top:0.0pt;mso-wrap-distance-right:0.0pt;mso-wrap-distance-bottom:0.0pt;" stroked="f" strokeweight="0.75pt">
                <v:path textboxrect="0,0,0,0"/>
                <v:imagedata r:id="rId29" o:title=""/>
              </v:shape>
            </w:pict>
          </mc:Fallback>
        </mc:AlternateContent>
      </w:r>
    </w:p>
    <w:sectPr w:rsidR="00FF0590">
      <w:headerReference w:type="default" r:id="rId30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060" w:rsidRDefault="001D3060">
      <w:pPr>
        <w:spacing w:line="240" w:lineRule="auto"/>
      </w:pPr>
      <w:r>
        <w:separator/>
      </w:r>
    </w:p>
  </w:endnote>
  <w:endnote w:type="continuationSeparator" w:id="0">
    <w:p w:rsidR="001D3060" w:rsidRDefault="001D30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060" w:rsidRDefault="001D3060">
      <w:pPr>
        <w:spacing w:after="0"/>
      </w:pPr>
      <w:r>
        <w:separator/>
      </w:r>
    </w:p>
  </w:footnote>
  <w:footnote w:type="continuationSeparator" w:id="0">
    <w:p w:rsidR="001D3060" w:rsidRDefault="001D30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9983547"/>
    </w:sdtPr>
    <w:sdtEndPr/>
    <w:sdtContent>
      <w:p w:rsidR="00FF0590" w:rsidRDefault="001D3060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815">
          <w:rPr>
            <w:noProof/>
          </w:rPr>
          <w:t>2</w:t>
        </w:r>
        <w:r>
          <w:fldChar w:fldCharType="end"/>
        </w:r>
      </w:p>
    </w:sdtContent>
  </w:sdt>
  <w:p w:rsidR="00FF0590" w:rsidRDefault="00FF0590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70137"/>
    <w:multiLevelType w:val="hybridMultilevel"/>
    <w:tmpl w:val="75745338"/>
    <w:lvl w:ilvl="0" w:tplc="11043694">
      <w:start w:val="1"/>
      <w:numFmt w:val="decimal"/>
      <w:suff w:val="space"/>
      <w:lvlText w:val="%1."/>
      <w:lvlJc w:val="left"/>
    </w:lvl>
    <w:lvl w:ilvl="1" w:tplc="520E3C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A9805C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EC6D8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15C9D4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D0041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6C4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9963E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3A839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600265A2"/>
    <w:multiLevelType w:val="hybridMultilevel"/>
    <w:tmpl w:val="8E56173A"/>
    <w:lvl w:ilvl="0" w:tplc="655AA7D2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D3A4CB4">
      <w:start w:val="1"/>
      <w:numFmt w:val="lowerLetter"/>
      <w:lvlText w:val="%2."/>
      <w:lvlJc w:val="left"/>
      <w:pPr>
        <w:ind w:left="1440" w:hanging="360"/>
      </w:pPr>
    </w:lvl>
    <w:lvl w:ilvl="2" w:tplc="2258EEEA">
      <w:start w:val="1"/>
      <w:numFmt w:val="lowerRoman"/>
      <w:lvlText w:val="%3."/>
      <w:lvlJc w:val="right"/>
      <w:pPr>
        <w:ind w:left="2160" w:hanging="180"/>
      </w:pPr>
    </w:lvl>
    <w:lvl w:ilvl="3" w:tplc="505431A0">
      <w:start w:val="1"/>
      <w:numFmt w:val="decimal"/>
      <w:lvlText w:val="%4."/>
      <w:lvlJc w:val="left"/>
      <w:pPr>
        <w:ind w:left="2880" w:hanging="360"/>
      </w:pPr>
    </w:lvl>
    <w:lvl w:ilvl="4" w:tplc="4D66B204">
      <w:start w:val="1"/>
      <w:numFmt w:val="lowerLetter"/>
      <w:lvlText w:val="%5."/>
      <w:lvlJc w:val="left"/>
      <w:pPr>
        <w:ind w:left="3600" w:hanging="360"/>
      </w:pPr>
    </w:lvl>
    <w:lvl w:ilvl="5" w:tplc="DB280C32">
      <w:start w:val="1"/>
      <w:numFmt w:val="lowerRoman"/>
      <w:lvlText w:val="%6."/>
      <w:lvlJc w:val="right"/>
      <w:pPr>
        <w:ind w:left="4320" w:hanging="180"/>
      </w:pPr>
    </w:lvl>
    <w:lvl w:ilvl="6" w:tplc="5CACA9C6">
      <w:start w:val="1"/>
      <w:numFmt w:val="decimal"/>
      <w:lvlText w:val="%7."/>
      <w:lvlJc w:val="left"/>
      <w:pPr>
        <w:ind w:left="5040" w:hanging="360"/>
      </w:pPr>
    </w:lvl>
    <w:lvl w:ilvl="7" w:tplc="B35C80F4">
      <w:start w:val="1"/>
      <w:numFmt w:val="lowerLetter"/>
      <w:lvlText w:val="%8."/>
      <w:lvlJc w:val="left"/>
      <w:pPr>
        <w:ind w:left="5760" w:hanging="360"/>
      </w:pPr>
    </w:lvl>
    <w:lvl w:ilvl="8" w:tplc="B6902D7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90"/>
    <w:rsid w:val="001D3060"/>
    <w:rsid w:val="003E4815"/>
    <w:rsid w:val="00FF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0A25C-F476-4294-ADD3-F3D3FD372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c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7">
    <w:name w:val="Текст выноски Знак"/>
    <w:basedOn w:val="a0"/>
    <w:link w:val="af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9">
    <w:name w:val="Верхний колонтитул Знак"/>
    <w:basedOn w:val="a0"/>
    <w:link w:val="af8"/>
    <w:uiPriority w:val="99"/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hyperlink" Target="https://myrosmol.ru/events/499851d5-c808-491e-9f81-df0d2345d0ad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9" Type="http://schemas.openxmlformats.org/officeDocument/2006/relationships/image" Target="media/image5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Shipilov</cp:lastModifiedBy>
  <cp:revision>2</cp:revision>
  <dcterms:created xsi:type="dcterms:W3CDTF">2025-05-16T09:08:00Z</dcterms:created>
  <dcterms:modified xsi:type="dcterms:W3CDTF">2025-05-16T09:08:00Z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56BDD77D7F4447ACA6D4D016AAB8B091_13</vt:lpwstr>
  </property>
</Properties>
</file>